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6B1" w:rsidRDefault="00EC36B1" w:rsidP="00EC36B1">
      <w:r>
        <w:t xml:space="preserve">Thanks for your interest in Online </w:t>
      </w:r>
      <w:r>
        <w:rPr>
          <w:b/>
          <w:bCs/>
          <w:color w:val="1F497D"/>
          <w:sz w:val="32"/>
          <w:szCs w:val="32"/>
        </w:rPr>
        <w:t>PGDBA +</w:t>
      </w:r>
      <w:r>
        <w:rPr>
          <w:color w:val="1F497D"/>
          <w:sz w:val="32"/>
          <w:szCs w:val="32"/>
        </w:rPr>
        <w:t xml:space="preserve"> </w:t>
      </w:r>
      <w:r>
        <w:rPr>
          <w:b/>
          <w:bCs/>
          <w:color w:val="1F497D"/>
          <w:sz w:val="32"/>
          <w:szCs w:val="32"/>
        </w:rPr>
        <w:t>MBA</w:t>
      </w:r>
      <w:r>
        <w:rPr>
          <w:color w:val="1F497D"/>
          <w:sz w:val="32"/>
          <w:szCs w:val="32"/>
        </w:rPr>
        <w:t xml:space="preserve"> </w:t>
      </w:r>
      <w:r>
        <w:t xml:space="preserve">Courses by MIT-School of Distance Education, </w:t>
      </w:r>
      <w:proofErr w:type="gramStart"/>
      <w:r>
        <w:t>Pune  &amp;</w:t>
      </w:r>
      <w:proofErr w:type="gramEnd"/>
      <w:r>
        <w:t xml:space="preserve"> Jaipur National University, Rajasthan</w:t>
      </w:r>
    </w:p>
    <w:p w:rsidR="00EC36B1" w:rsidRDefault="00EC36B1" w:rsidP="00EC36B1"/>
    <w:p w:rsidR="00EC36B1" w:rsidRDefault="00EC36B1" w:rsidP="00EC36B1">
      <w:r>
        <w:t xml:space="preserve">We are very happy to </w:t>
      </w:r>
      <w:proofErr w:type="gramStart"/>
      <w:r>
        <w:t>Introduce</w:t>
      </w:r>
      <w:proofErr w:type="gramEnd"/>
      <w:r>
        <w:t xml:space="preserve"> ourselves as Academic Partner for MIT-School of Distance Education, Pune and Jaipur National University to offer Various Diploma, PG Diploma, Degree and Master Degree Programs. All the programs are </w:t>
      </w:r>
      <w:proofErr w:type="gramStart"/>
      <w:r>
        <w:t>Certified</w:t>
      </w:r>
      <w:proofErr w:type="gramEnd"/>
      <w:r>
        <w:t xml:space="preserve"> by MIT-School of Distance Education, Pune &amp; Jaipur National University.</w:t>
      </w:r>
    </w:p>
    <w:p w:rsidR="00EC36B1" w:rsidRDefault="00EC36B1" w:rsidP="00EC36B1"/>
    <w:p w:rsidR="00EC36B1" w:rsidRDefault="00EC36B1" w:rsidP="00EC36B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MIT-SDE </w:t>
      </w:r>
    </w:p>
    <w:p w:rsidR="00EC36B1" w:rsidRDefault="00EC36B1" w:rsidP="00EC36B1">
      <w:proofErr w:type="spellStart"/>
      <w:r>
        <w:t>Recognised</w:t>
      </w:r>
      <w:proofErr w:type="spellEnd"/>
      <w:r>
        <w:t xml:space="preserve"> by Tripartite Committee (DEC, UGC, AICTE) Govt. of India</w:t>
      </w:r>
    </w:p>
    <w:p w:rsidR="00EC36B1" w:rsidRDefault="00EC36B1" w:rsidP="00EC36B1"/>
    <w:p w:rsidR="00EC36B1" w:rsidRDefault="00EC36B1" w:rsidP="00EC36B1">
      <w:r>
        <w:t xml:space="preserve">Over the time, MIT has excelled in the field of education and is known today as one of the foremost </w:t>
      </w:r>
      <w:proofErr w:type="spellStart"/>
      <w:r>
        <w:t>centres</w:t>
      </w:r>
      <w:proofErr w:type="spellEnd"/>
      <w:r>
        <w:t xml:space="preserve"> of education and learning not only in India but the world over. It has been a gateway towards a successful professional life for its thousands of students. To face the challenges put forth by the global economy, MIT offers comprehensive education in Engineering, Management, IT through online learning mode.</w:t>
      </w:r>
    </w:p>
    <w:p w:rsidR="00EC36B1" w:rsidRDefault="00EC36B1" w:rsidP="00EC36B1"/>
    <w:p w:rsidR="00EC36B1" w:rsidRDefault="00EC36B1" w:rsidP="00EC36B1">
      <w:r>
        <w:t>MIT School of Distance Education (MITSDE) is fully geared up to offer professional education in distance learning mode with the help of e-learning via Learning Management Software/System (LMS). The LMS gives round-the-clock back-up access to distance education, knowledge assessment, instructor guidance and certification.</w:t>
      </w:r>
    </w:p>
    <w:p w:rsidR="00EC36B1" w:rsidRDefault="00EC36B1" w:rsidP="00EC36B1"/>
    <w:p w:rsidR="00EC36B1" w:rsidRDefault="00EC36B1" w:rsidP="00EC36B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Jaipur National University</w:t>
      </w:r>
    </w:p>
    <w:p w:rsidR="00EC36B1" w:rsidRDefault="00EC36B1" w:rsidP="00EC36B1">
      <w:proofErr w:type="spellStart"/>
      <w:proofErr w:type="gramStart"/>
      <w:r>
        <w:t>Estd</w:t>
      </w:r>
      <w:proofErr w:type="spellEnd"/>
      <w:r>
        <w:t>.</w:t>
      </w:r>
      <w:proofErr w:type="gramEnd"/>
      <w:r>
        <w:t xml:space="preserve"> By Govt. of Rajasthan, Approved by UGC under Section 2(f)</w:t>
      </w:r>
    </w:p>
    <w:p w:rsidR="00EC36B1" w:rsidRDefault="00EC36B1" w:rsidP="00EC36B1">
      <w:r>
        <w:t>This university was established in alliance with the Government of Rajasthan in the year 2007.</w:t>
      </w:r>
    </w:p>
    <w:p w:rsidR="00EC36B1" w:rsidRDefault="00EC36B1" w:rsidP="00EC36B1">
      <w:r>
        <w:t>In the year 2008, this University was acknowledged and awarded an approval by the expert panel of UGC members under clause 2 (f) of the UGC Act. 1956.</w:t>
      </w:r>
    </w:p>
    <w:p w:rsidR="00EC36B1" w:rsidRDefault="00EC36B1" w:rsidP="00EC36B1">
      <w:r>
        <w:t>“The School of Distance Education and Learning” also earned acclamation from the Joint Committee of UGC-DEC-AICTE for the courses offered by the university.</w:t>
      </w:r>
    </w:p>
    <w:p w:rsidR="00EC36B1" w:rsidRDefault="00EC36B1" w:rsidP="00EC36B1">
      <w:r>
        <w:t>JNU is also an esteemed member of AIU (Association of Indian Universities).</w:t>
      </w:r>
    </w:p>
    <w:p w:rsidR="00EC36B1" w:rsidRDefault="00EC36B1" w:rsidP="00EC36B1"/>
    <w:p w:rsidR="00EC36B1" w:rsidRDefault="00EC36B1" w:rsidP="00EC36B1">
      <w:r>
        <w:t>We offer Diploma, PG Diploma, Degree and PG Degree Programs in following specialization’s;</w:t>
      </w:r>
    </w:p>
    <w:p w:rsidR="00EC36B1" w:rsidRDefault="00EC36B1" w:rsidP="00EC36B1">
      <w:proofErr w:type="gramStart"/>
      <w:r>
        <w:rPr>
          <w:b/>
          <w:bCs/>
          <w:sz w:val="24"/>
          <w:szCs w:val="24"/>
        </w:rPr>
        <w:t>Note :</w:t>
      </w:r>
      <w:proofErr w:type="gramEnd"/>
      <w:r>
        <w:rPr>
          <w:sz w:val="24"/>
          <w:szCs w:val="24"/>
        </w:rPr>
        <w:t xml:space="preserve"> </w:t>
      </w:r>
      <w:r>
        <w:t>PGD + MBA is Dual Certified Programs, in which a Student will achieve both a PG Diploma and MBA Degree at the same cost.</w:t>
      </w:r>
    </w:p>
    <w:p w:rsidR="00EC36B1" w:rsidRDefault="00EC36B1" w:rsidP="00EC36B1"/>
    <w:tbl>
      <w:tblPr>
        <w:tblW w:w="15300" w:type="dxa"/>
        <w:tblInd w:w="-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9"/>
        <w:gridCol w:w="1680"/>
        <w:gridCol w:w="4040"/>
        <w:gridCol w:w="1260"/>
        <w:gridCol w:w="1660"/>
        <w:gridCol w:w="5980"/>
      </w:tblGrid>
      <w:tr w:rsidR="00EC36B1" w:rsidTr="00EC36B1">
        <w:trPr>
          <w:trHeight w:val="84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Sr.No</w:t>
            </w:r>
            <w:proofErr w:type="spellEnd"/>
            <w:r>
              <w:rPr>
                <w:b/>
                <w:bCs/>
                <w:color w:val="000000"/>
              </w:rPr>
              <w:t>.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Code</w:t>
            </w:r>
          </w:p>
        </w:tc>
        <w:tc>
          <w:tcPr>
            <w:tcW w:w="4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Specialisation</w:t>
            </w:r>
            <w:proofErr w:type="spellEnd"/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Duration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Total Course Fee</w:t>
            </w:r>
          </w:p>
        </w:tc>
        <w:tc>
          <w:tcPr>
            <w:tcW w:w="5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Certification By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PGDBA + MBA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Marketing, IT, HR, Opt., Supply Chain, Finance, Material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48500.00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MIT-School of Distance Education  + Jaipur National University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PGD + MBA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Energy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48500.00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MIT-School of Distance Education  + Jaipur National University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PGD + MBA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Fire Protection &amp; Safety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48500.00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MIT-School of Distance Education  + Jaipur National University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PGD + MBA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Project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48500.00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MIT-School of Distance Education  + Jaipur National University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PGD + MBA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Infrastructure &amp; Construction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48500.00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MIT-School of Distance Education  + Jaipur National University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PGD + MBA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Telecom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48500.00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MIT-School of Distance Education  + Jaipur National University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PGD + MBA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Hospital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48500.00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MIT-School of Distance Education  + Jaipur National University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PGD + MBA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Hospitality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48500.00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MIT-School of Distance Education  + Jaipur National University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PGD + MBA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International Business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48500.00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MIT-School of Distance Education  + Jaipur National University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PGD + MBA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BPO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48500.00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MIT-School of Distance Education  + Jaipur National University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PGD + MBA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Retail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48500.00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MIT-School of Distance Education  + Jaipur National University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PGD + MBA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Wealth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48500.00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MIT-School of Distance Education  + Jaipur National University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PGD + MBA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Design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48500.00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MIT-School of Distance Education  + Jaipur National University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PGD + MBA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Risk &amp; Insurance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48500.00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MIT-School of Distance Education  + Jaipur National University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PGD + MBA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Network &amp; Infrastructure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48500.00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MIT-School of Distance Education  + Jaipur National University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PGD + MBA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48500.00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MIT-School of Distance Education  + Jaipur National University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PGD + MBA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Operation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48500.00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MIT-School of Distance Education  + Jaipur National University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PGD + MBA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Material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48500.00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MIT-School of Distance Education  + Jaipur National University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PGD + MBA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Supply chain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48500.00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MIT-School of Distance Education  + Jaipur National University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PGD + MBA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Human Resource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48500.00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MIT-School of Distance Education  + Jaipur National University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PGD + MBA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Marketing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48500.00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MIT-School of Distance Education  + Jaipur National University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PGD + MBA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Finance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48500.00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MIT-School of Distance Education  + Jaipur National University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PGD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Energy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37000.00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MIT-School of Distance Education 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PGD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Fire Protection &amp; Safety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37000.00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MIT-School of Distance Education 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PGD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Piping Design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37000.00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MIT-School of Distance Education 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MBA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Retail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44000.00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Jaipur National University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MBA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Hospitality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44000.00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Jaipur National University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MBA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Material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44000.00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Jaipur National University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MBA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Design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44000.00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Jaipur National University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MBA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Telecom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44000.00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Jaipur National University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MBA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44000.00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Jaipur National University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MBA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International Business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44000.00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Jaipur National University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MBA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Hospital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44000.00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Jaipur National University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MBA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Risk &amp; Insurance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44000.00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Jaipur National University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MBA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Network &amp; Infrastructure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44000.00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Jaipur National University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MBA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Infrastructure &amp; Construction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44000.00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Jaipur National University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MBA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BPO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44000.00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Jaipur National University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MBA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Fire Protection &amp; Safety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44000.00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Jaipur National University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MBA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Project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44000.00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Jaipur National University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MBA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Supply chain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44000.00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Jaipur National University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MBA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Wealth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44000.00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Jaipur National University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MCA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Master of Computer Applications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66000.00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Jaipur National University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BBA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Bachelor of Business Administration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54000.00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Jaipur National University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B.COM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Bachelor of Commerce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54000.00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Jaipur National University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B.SC. IT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Bachelor of Science - Information Technology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54000.00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Jaipur National University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B.SC. CS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Bachelor of Science - Computer Science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54000.00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Jaipur National University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PGD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Business Administration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42000.00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MIT-School of Distance Education 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PGD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Infrastructure &amp; Construction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32000.00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MIT-School of Distance Education 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PGD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Risk &amp; Insurance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32000.00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MIT-School of Distance Education 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PGD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Project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32000.00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MIT-School of Distance Education 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PGD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Retail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32000.00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MIT-School of Distance Education 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PGD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Finance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32000.00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MIT-School of Distance Education 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PGD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32000.00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MIT-School of Distance Education 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PGD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Marketing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32000.00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MIT-School of Distance Education 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PGD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Human Resource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32000.00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MIT-School of Distance Education 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PGD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Operation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32000.00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MIT-School of Distance Education 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PGD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Wealth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32000.00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MIT-School of Distance Education 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PGD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Supply chain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32000.00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MIT-School of Distance Education 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PGD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Material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32000.00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MIT-School of Distance Education 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PGD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Telecom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32000.00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MIT-School of Distance Education 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PGD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Hospitality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32000.00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MIT-School of Distance Education 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PGD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Hospital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32000.00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MIT-School of Distance Education 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PGD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BPO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32000.00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MIT-School of Distance Education 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DIPLOMA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Infrastructure &amp; Construction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MIT-School of Distance Education 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DIPLOMA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Human Resource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MIT-School of Distance Education 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DIPLOMA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Supply chain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MIT-School of Distance Education 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DIPLOMA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Material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MIT-School of Distance Education 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DIPLOMA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Operation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MIT-School of Distance Education 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DIPLOMA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Project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MIT-School of Distance Education 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DIPLOMA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Wealth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MIT-School of Distance Education 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DIPLOMA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Risk &amp; Insurance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MIT-School of Distance Education 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DIPLOMA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Finance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MIT-School of Distance Education 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DIPLOMA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MIT-School of Distance Education 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DIPLOMA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Marketing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MIT-School of Distance Education 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DIPLOMA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Retail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MIT-School of Distance Education 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DIPLOMA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Business Administration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MIT-School of Distance Education 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DIPLOMA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Telecom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MIT-School of Distance Education 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DIPLOMA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Energy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MIT-School of Distance Education </w:t>
            </w:r>
          </w:p>
        </w:tc>
      </w:tr>
      <w:tr w:rsidR="00EC36B1" w:rsidTr="00EC36B1">
        <w:trPr>
          <w:trHeight w:val="43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DIPLOMA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rPr>
                <w:color w:val="000000"/>
              </w:rPr>
            </w:pPr>
            <w:r>
              <w:rPr>
                <w:color w:val="000000"/>
              </w:rPr>
              <w:t>Fire Protection &amp; Safety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YEARS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19000.00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6B1" w:rsidRDefault="00EC36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MIT-School of Distance Education </w:t>
            </w:r>
          </w:p>
        </w:tc>
      </w:tr>
    </w:tbl>
    <w:p w:rsidR="00EC36B1" w:rsidRDefault="00EC36B1" w:rsidP="00EC36B1">
      <w:pPr>
        <w:rPr>
          <w:b/>
          <w:bCs/>
        </w:rPr>
      </w:pPr>
    </w:p>
    <w:p w:rsidR="00EC36B1" w:rsidRDefault="00EC36B1" w:rsidP="00EC36B1">
      <w:r>
        <w:t xml:space="preserve">For further details, please call us on </w:t>
      </w:r>
      <w:r>
        <w:rPr>
          <w:b/>
          <w:bCs/>
          <w:sz w:val="28"/>
          <w:szCs w:val="28"/>
        </w:rPr>
        <w:t xml:space="preserve">8180006222, </w:t>
      </w:r>
      <w:r>
        <w:t>or mail us at</w:t>
      </w:r>
      <w:r>
        <w:rPr>
          <w:b/>
          <w:bCs/>
        </w:rPr>
        <w:t xml:space="preserve"> </w:t>
      </w:r>
      <w:hyperlink r:id="rId5" w:history="1">
        <w:r>
          <w:rPr>
            <w:rStyle w:val="Hyperlink"/>
            <w:b/>
            <w:bCs/>
            <w:sz w:val="28"/>
            <w:szCs w:val="28"/>
          </w:rPr>
          <w:t>info@g9edu.com</w:t>
        </w:r>
      </w:hyperlink>
    </w:p>
    <w:p w:rsidR="00EC36B1" w:rsidRDefault="00EC36B1" w:rsidP="00EC36B1">
      <w:pPr>
        <w:rPr>
          <w:color w:val="1F497D"/>
        </w:rPr>
      </w:pPr>
    </w:p>
    <w:p w:rsidR="00EC36B1" w:rsidRDefault="00EC36B1" w:rsidP="00EC36B1">
      <w:pPr>
        <w:rPr>
          <w:color w:val="1F497D"/>
        </w:rPr>
      </w:pPr>
      <w:r>
        <w:rPr>
          <w:color w:val="1F497D"/>
        </w:rPr>
        <w:t xml:space="preserve">Thanking </w:t>
      </w:r>
      <w:proofErr w:type="gramStart"/>
      <w:r>
        <w:rPr>
          <w:color w:val="1F497D"/>
        </w:rPr>
        <w:t>You !!!</w:t>
      </w:r>
      <w:proofErr w:type="gramEnd"/>
    </w:p>
    <w:p w:rsidR="00EC36B1" w:rsidRDefault="00EC36B1" w:rsidP="00EC36B1">
      <w:pPr>
        <w:rPr>
          <w:color w:val="1F497D"/>
        </w:rPr>
      </w:pPr>
    </w:p>
    <w:p w:rsidR="00EC36B1" w:rsidRDefault="00EC36B1" w:rsidP="00EC36B1">
      <w:pPr>
        <w:rPr>
          <w:b/>
          <w:bCs/>
          <w:color w:val="1F497D"/>
          <w:sz w:val="32"/>
          <w:szCs w:val="32"/>
        </w:rPr>
      </w:pPr>
      <w:r>
        <w:rPr>
          <w:b/>
          <w:bCs/>
          <w:color w:val="1F497D"/>
          <w:sz w:val="32"/>
          <w:szCs w:val="32"/>
        </w:rPr>
        <w:t>SHARAD TAORI</w:t>
      </w:r>
    </w:p>
    <w:p w:rsidR="00EC36B1" w:rsidRDefault="00EC36B1" w:rsidP="00EC36B1">
      <w:pPr>
        <w:rPr>
          <w:b/>
          <w:bCs/>
          <w:color w:val="1F497D"/>
          <w:sz w:val="32"/>
          <w:szCs w:val="32"/>
        </w:rPr>
      </w:pPr>
    </w:p>
    <w:p w:rsidR="00EC36B1" w:rsidRDefault="00EC36B1" w:rsidP="00EC36B1">
      <w:pPr>
        <w:rPr>
          <w:color w:val="1F497D"/>
        </w:rPr>
      </w:pPr>
      <w:r>
        <w:rPr>
          <w:noProof/>
          <w:color w:val="1F497D"/>
        </w:rPr>
        <w:drawing>
          <wp:inline distT="0" distB="0" distL="0" distR="0">
            <wp:extent cx="887095" cy="887095"/>
            <wp:effectExtent l="0" t="0" r="8255" b="8255"/>
            <wp:docPr id="1" name="Picture 1" descr="Description: SHORT LogoColorTextBel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SHORT LogoColorTextBelow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095" cy="88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C36B1" w:rsidRDefault="00EC36B1" w:rsidP="00EC36B1">
      <w:pPr>
        <w:rPr>
          <w:b/>
          <w:bCs/>
          <w:color w:val="1F497D"/>
          <w:sz w:val="44"/>
          <w:szCs w:val="44"/>
        </w:rPr>
      </w:pPr>
      <w:r>
        <w:rPr>
          <w:b/>
          <w:bCs/>
          <w:color w:val="1F497D"/>
          <w:sz w:val="44"/>
          <w:szCs w:val="44"/>
        </w:rPr>
        <w:t>ASSET ACADEMY</w:t>
      </w:r>
    </w:p>
    <w:p w:rsidR="00EC36B1" w:rsidRDefault="00EC36B1" w:rsidP="00EC36B1">
      <w:pPr>
        <w:rPr>
          <w:color w:val="1F497D"/>
        </w:rPr>
      </w:pPr>
    </w:p>
    <w:p w:rsidR="00EC36B1" w:rsidRDefault="00EC36B1" w:rsidP="00EC36B1">
      <w:pPr>
        <w:rPr>
          <w:color w:val="1F497D"/>
        </w:rPr>
      </w:pPr>
      <w:r>
        <w:rPr>
          <w:b/>
          <w:bCs/>
          <w:color w:val="1F497D"/>
        </w:rPr>
        <w:t xml:space="preserve">Nagpur </w:t>
      </w:r>
      <w:proofErr w:type="gramStart"/>
      <w:r>
        <w:rPr>
          <w:b/>
          <w:bCs/>
          <w:color w:val="1F497D"/>
        </w:rPr>
        <w:t>Office :</w:t>
      </w:r>
      <w:proofErr w:type="gramEnd"/>
      <w:r>
        <w:rPr>
          <w:color w:val="1F497D"/>
        </w:rPr>
        <w:t xml:space="preserve"> 25, 2</w:t>
      </w:r>
      <w:r>
        <w:rPr>
          <w:color w:val="1F497D"/>
          <w:vertAlign w:val="superscript"/>
        </w:rPr>
        <w:t>nd</w:t>
      </w:r>
      <w:r>
        <w:rPr>
          <w:color w:val="1F497D"/>
        </w:rPr>
        <w:t xml:space="preserve"> Floor, </w:t>
      </w:r>
      <w:proofErr w:type="spellStart"/>
      <w:r>
        <w:rPr>
          <w:color w:val="1F497D"/>
        </w:rPr>
        <w:t>Rajkamal</w:t>
      </w:r>
      <w:proofErr w:type="spellEnd"/>
      <w:r>
        <w:rPr>
          <w:color w:val="1F497D"/>
        </w:rPr>
        <w:t xml:space="preserve"> Complex, </w:t>
      </w:r>
      <w:proofErr w:type="spellStart"/>
      <w:r>
        <w:rPr>
          <w:color w:val="1F497D"/>
        </w:rPr>
        <w:t>Panchsheel</w:t>
      </w:r>
      <w:proofErr w:type="spellEnd"/>
      <w:r>
        <w:rPr>
          <w:color w:val="1F497D"/>
        </w:rPr>
        <w:t xml:space="preserve"> Square, </w:t>
      </w:r>
      <w:proofErr w:type="spellStart"/>
      <w:r>
        <w:rPr>
          <w:color w:val="1F497D"/>
        </w:rPr>
        <w:t>Dhantoli</w:t>
      </w:r>
      <w:proofErr w:type="spellEnd"/>
      <w:r>
        <w:rPr>
          <w:color w:val="1F497D"/>
        </w:rPr>
        <w:t>, NAGPUR – 440012</w:t>
      </w:r>
    </w:p>
    <w:p w:rsidR="00EC36B1" w:rsidRDefault="00EC36B1" w:rsidP="00EC36B1">
      <w:pPr>
        <w:rPr>
          <w:color w:val="1F497D"/>
        </w:rPr>
      </w:pPr>
      <w:proofErr w:type="spellStart"/>
      <w:r>
        <w:rPr>
          <w:b/>
          <w:bCs/>
          <w:color w:val="1F497D"/>
        </w:rPr>
        <w:t>Yavatmal</w:t>
      </w:r>
      <w:proofErr w:type="spellEnd"/>
      <w:r>
        <w:rPr>
          <w:b/>
          <w:bCs/>
          <w:color w:val="1F497D"/>
        </w:rPr>
        <w:t xml:space="preserve"> </w:t>
      </w:r>
      <w:proofErr w:type="gramStart"/>
      <w:r>
        <w:rPr>
          <w:b/>
          <w:bCs/>
          <w:color w:val="1F497D"/>
        </w:rPr>
        <w:t>Office :</w:t>
      </w:r>
      <w:proofErr w:type="gramEnd"/>
      <w:r>
        <w:rPr>
          <w:color w:val="1F497D"/>
        </w:rPr>
        <w:t xml:space="preserve"> Near </w:t>
      </w:r>
      <w:proofErr w:type="spellStart"/>
      <w:r>
        <w:rPr>
          <w:color w:val="1F497D"/>
        </w:rPr>
        <w:t>Lala</w:t>
      </w:r>
      <w:proofErr w:type="spellEnd"/>
      <w:r>
        <w:rPr>
          <w:color w:val="1F497D"/>
        </w:rPr>
        <w:t xml:space="preserve"> Building, </w:t>
      </w:r>
      <w:proofErr w:type="spellStart"/>
      <w:r>
        <w:rPr>
          <w:color w:val="1F497D"/>
        </w:rPr>
        <w:t>Awadhootwadi</w:t>
      </w:r>
      <w:proofErr w:type="spellEnd"/>
      <w:r>
        <w:rPr>
          <w:color w:val="1F497D"/>
        </w:rPr>
        <w:t>, YAVATMAL – 445001</w:t>
      </w:r>
    </w:p>
    <w:p w:rsidR="00EC36B1" w:rsidRDefault="00EC36B1" w:rsidP="00EC36B1">
      <w:pPr>
        <w:rPr>
          <w:color w:val="1F497D"/>
        </w:rPr>
      </w:pPr>
    </w:p>
    <w:p w:rsidR="00EC36B1" w:rsidRDefault="00EC36B1" w:rsidP="00EC36B1">
      <w:pPr>
        <w:rPr>
          <w:color w:val="1F497D"/>
        </w:rPr>
      </w:pPr>
      <w:proofErr w:type="gramStart"/>
      <w:r>
        <w:rPr>
          <w:color w:val="1F497D"/>
        </w:rPr>
        <w:t>Mobile :</w:t>
      </w:r>
      <w:proofErr w:type="gramEnd"/>
      <w:r>
        <w:rPr>
          <w:color w:val="1F497D"/>
        </w:rPr>
        <w:t xml:space="preserve"> 8421 456 789</w:t>
      </w:r>
    </w:p>
    <w:p w:rsidR="00EC36B1" w:rsidRDefault="00EC36B1" w:rsidP="00EC36B1">
      <w:pPr>
        <w:rPr>
          <w:color w:val="1F497D"/>
        </w:rPr>
      </w:pPr>
      <w:proofErr w:type="gramStart"/>
      <w:r>
        <w:rPr>
          <w:color w:val="1F497D"/>
        </w:rPr>
        <w:t>Email :</w:t>
      </w:r>
      <w:proofErr w:type="gramEnd"/>
      <w:r>
        <w:rPr>
          <w:color w:val="1F497D"/>
        </w:rPr>
        <w:t xml:space="preserve"> </w:t>
      </w:r>
      <w:hyperlink r:id="rId8" w:history="1">
        <w:r w:rsidRPr="00BF3CFD">
          <w:rPr>
            <w:rStyle w:val="Hyperlink"/>
          </w:rPr>
          <w:t>sharad@g9edu.com</w:t>
        </w:r>
      </w:hyperlink>
    </w:p>
    <w:p w:rsidR="00EC36B1" w:rsidRDefault="00EC36B1" w:rsidP="00EC36B1">
      <w:pPr>
        <w:rPr>
          <w:color w:val="1F497D"/>
        </w:rPr>
      </w:pPr>
      <w:proofErr w:type="gramStart"/>
      <w:r>
        <w:rPr>
          <w:color w:val="1F497D"/>
        </w:rPr>
        <w:t>Website :</w:t>
      </w:r>
      <w:proofErr w:type="gramEnd"/>
      <w:r>
        <w:rPr>
          <w:color w:val="1F497D"/>
        </w:rPr>
        <w:t xml:space="preserve"> </w:t>
      </w:r>
      <w:hyperlink r:id="rId9" w:history="1">
        <w:r w:rsidRPr="00BF3CFD">
          <w:rPr>
            <w:rStyle w:val="Hyperlink"/>
          </w:rPr>
          <w:t>www.g9edu.com</w:t>
        </w:r>
      </w:hyperlink>
    </w:p>
    <w:p w:rsidR="00AF25EF" w:rsidRPr="00EC36B1" w:rsidRDefault="00AF25EF" w:rsidP="00EC36B1"/>
    <w:sectPr w:rsidR="00AF25EF" w:rsidRPr="00EC36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6B1"/>
    <w:rsid w:val="00AF25EF"/>
    <w:rsid w:val="00EC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6B1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C36B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36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36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6B1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C36B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36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36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3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rad@g9edu.com" TargetMode="External"/><Relationship Id="rId3" Type="http://schemas.openxmlformats.org/officeDocument/2006/relationships/settings" Target="settings.xml"/><Relationship Id="rId7" Type="http://schemas.openxmlformats.org/officeDocument/2006/relationships/image" Target="cid:image001.jpg@01CECA8E.CC6E4AB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info@g9edu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9ed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1358</Words>
  <Characters>7745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YOG Admin</dc:creator>
  <cp:lastModifiedBy>YOG Admin</cp:lastModifiedBy>
  <cp:revision>1</cp:revision>
  <dcterms:created xsi:type="dcterms:W3CDTF">2013-10-18T06:45:00Z</dcterms:created>
  <dcterms:modified xsi:type="dcterms:W3CDTF">2013-10-18T06:47:00Z</dcterms:modified>
</cp:coreProperties>
</file>