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630"/>
        <w:tblW w:w="10894" w:type="dxa"/>
        <w:tblLook w:val="04A0"/>
      </w:tblPr>
      <w:tblGrid>
        <w:gridCol w:w="6384"/>
        <w:gridCol w:w="2255"/>
        <w:gridCol w:w="2255"/>
      </w:tblGrid>
      <w:tr w:rsidR="00A15523" w:rsidRPr="00A15523" w:rsidTr="000154F3">
        <w:trPr>
          <w:trHeight w:val="609"/>
        </w:trPr>
        <w:tc>
          <w:tcPr>
            <w:tcW w:w="108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0497B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00"/>
                <w:sz w:val="24"/>
                <w:szCs w:val="24"/>
              </w:rPr>
            </w:pPr>
            <w:r w:rsidRPr="005D0CC1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24"/>
              </w:rPr>
              <w:t>DUE DATE FOR FILING OF RETURN OF INCOME</w:t>
            </w:r>
          </w:p>
        </w:tc>
      </w:tr>
      <w:tr w:rsidR="00A15523" w:rsidRPr="00A15523" w:rsidTr="000154F3">
        <w:trPr>
          <w:trHeight w:val="322"/>
        </w:trPr>
        <w:tc>
          <w:tcPr>
            <w:tcW w:w="63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A15523">
              <w:rPr>
                <w:rFonts w:ascii="Arial" w:eastAsia="Times New Roman" w:hAnsi="Arial" w:cs="Arial"/>
                <w:b/>
                <w:bCs/>
                <w:sz w:val="28"/>
              </w:rPr>
              <w:t>Assessee Type</w:t>
            </w:r>
          </w:p>
        </w:tc>
        <w:tc>
          <w:tcPr>
            <w:tcW w:w="22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</w:rPr>
            </w:pPr>
            <w:r w:rsidRPr="00A15523">
              <w:rPr>
                <w:rFonts w:ascii="Arial" w:eastAsia="Times New Roman" w:hAnsi="Arial" w:cs="Arial"/>
                <w:b/>
                <w:bCs/>
                <w:color w:val="FF0000"/>
                <w:sz w:val="28"/>
              </w:rPr>
              <w:t>A.Y.2013-14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sz w:val="28"/>
              </w:rPr>
            </w:pPr>
            <w:r w:rsidRPr="00A15523">
              <w:rPr>
                <w:rFonts w:ascii="Arial" w:eastAsia="Times New Roman" w:hAnsi="Arial" w:cs="Arial"/>
                <w:b/>
                <w:bCs/>
                <w:color w:val="008000"/>
                <w:sz w:val="28"/>
              </w:rPr>
              <w:t>A.Y.2014-15</w:t>
            </w:r>
          </w:p>
        </w:tc>
      </w:tr>
      <w:tr w:rsidR="00A15523" w:rsidRPr="00A15523" w:rsidTr="000154F3">
        <w:trPr>
          <w:trHeight w:val="303"/>
        </w:trPr>
        <w:tc>
          <w:tcPr>
            <w:tcW w:w="63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A15523" w:rsidRPr="00A15523" w:rsidTr="000154F3">
        <w:trPr>
          <w:trHeight w:val="448"/>
        </w:trPr>
        <w:tc>
          <w:tcPr>
            <w:tcW w:w="63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A company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30/09/2013.</w:t>
            </w:r>
          </w:p>
        </w:tc>
        <w:tc>
          <w:tcPr>
            <w:tcW w:w="22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30/09/2014.</w:t>
            </w:r>
          </w:p>
        </w:tc>
      </w:tr>
      <w:tr w:rsidR="00A15523" w:rsidRPr="00A15523" w:rsidTr="000154F3">
        <w:trPr>
          <w:trHeight w:val="592"/>
        </w:trPr>
        <w:tc>
          <w:tcPr>
            <w:tcW w:w="6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A person other than a company whose accounts are required to be audited under the Income Tax Act or any other law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30/09/2013.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30/09/2014.</w:t>
            </w:r>
          </w:p>
        </w:tc>
      </w:tr>
      <w:tr w:rsidR="00A15523" w:rsidRPr="00A15523" w:rsidTr="000154F3">
        <w:trPr>
          <w:trHeight w:val="610"/>
        </w:trPr>
        <w:tc>
          <w:tcPr>
            <w:tcW w:w="63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A working partner of a firm whose accounts are required to be audited under the Income Tax Act or any other law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30/09/2013.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30/09/2014.</w:t>
            </w:r>
          </w:p>
        </w:tc>
      </w:tr>
      <w:tr w:rsidR="00A15523" w:rsidRPr="00A15523" w:rsidTr="000154F3">
        <w:trPr>
          <w:trHeight w:val="592"/>
        </w:trPr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Any other taxpayer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A15523" w:rsidRDefault="00A15523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A15523">
              <w:rPr>
                <w:rFonts w:ascii="Arial" w:eastAsia="Times New Roman" w:hAnsi="Arial" w:cs="Arial"/>
                <w:sz w:val="24"/>
                <w:szCs w:val="20"/>
              </w:rPr>
              <w:t>31/07/2013.</w:t>
            </w:r>
          </w:p>
        </w:tc>
        <w:tc>
          <w:tcPr>
            <w:tcW w:w="2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23" w:rsidRPr="00A15523" w:rsidRDefault="00CD7065" w:rsidP="00015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t>31/07/2014</w:t>
            </w:r>
            <w:r w:rsidR="00A15523" w:rsidRPr="00A15523">
              <w:rPr>
                <w:rFonts w:ascii="Arial" w:eastAsia="Times New Roman" w:hAnsi="Arial" w:cs="Arial"/>
                <w:sz w:val="24"/>
                <w:szCs w:val="20"/>
              </w:rPr>
              <w:t>.</w:t>
            </w:r>
          </w:p>
        </w:tc>
      </w:tr>
    </w:tbl>
    <w:p w:rsidR="009E6461" w:rsidRDefault="009E6461" w:rsidP="00A904A9"/>
    <w:p w:rsidR="00A15523" w:rsidRDefault="00A15523" w:rsidP="00A904A9"/>
    <w:p w:rsidR="00144F09" w:rsidRDefault="00144F09" w:rsidP="00A904A9"/>
    <w:p w:rsidR="00A15523" w:rsidRDefault="00A15523" w:rsidP="00A904A9"/>
    <w:p w:rsidR="000154F3" w:rsidRDefault="000154F3" w:rsidP="00A904A9"/>
    <w:p w:rsidR="009E6461" w:rsidRDefault="009E6461" w:rsidP="00A904A9"/>
    <w:p w:rsidR="006E73C4" w:rsidRDefault="006E73C4" w:rsidP="00A904A9"/>
    <w:tbl>
      <w:tblPr>
        <w:tblpPr w:leftFromText="180" w:rightFromText="180" w:vertAnchor="text" w:horzAnchor="margin" w:tblpXSpec="center" w:tblpY="1761"/>
        <w:tblOverlap w:val="never"/>
        <w:tblW w:w="10292" w:type="dxa"/>
        <w:tblLook w:val="04A0"/>
      </w:tblPr>
      <w:tblGrid>
        <w:gridCol w:w="2348"/>
        <w:gridCol w:w="4007"/>
        <w:gridCol w:w="3937"/>
      </w:tblGrid>
      <w:tr w:rsidR="00A15523" w:rsidRPr="00A904A9" w:rsidTr="00A15523">
        <w:trPr>
          <w:trHeight w:val="530"/>
        </w:trPr>
        <w:tc>
          <w:tcPr>
            <w:tcW w:w="102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0497B"/>
            <w:noWrap/>
            <w:vAlign w:val="center"/>
            <w:hideMark/>
          </w:tcPr>
          <w:p w:rsidR="00A15523" w:rsidRPr="00A904A9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</w:pPr>
            <w:r w:rsidRPr="00A904A9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PAYMENT OF ADVANCE TAX</w:t>
            </w:r>
          </w:p>
        </w:tc>
      </w:tr>
      <w:tr w:rsidR="00A15523" w:rsidRPr="00A904A9" w:rsidTr="00A15523">
        <w:trPr>
          <w:trHeight w:val="452"/>
        </w:trPr>
        <w:tc>
          <w:tcPr>
            <w:tcW w:w="23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</w:rPr>
            </w:pPr>
            <w:r w:rsidRPr="005D0CC1">
              <w:rPr>
                <w:rFonts w:ascii="Arial" w:eastAsia="Times New Roman" w:hAnsi="Arial" w:cs="Arial"/>
                <w:b/>
                <w:bCs/>
                <w:sz w:val="28"/>
              </w:rPr>
              <w:t>Due Date for Payment</w:t>
            </w:r>
          </w:p>
        </w:tc>
        <w:tc>
          <w:tcPr>
            <w:tcW w:w="79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</w:rPr>
            </w:pPr>
            <w:r w:rsidRPr="005D0CC1">
              <w:rPr>
                <w:rFonts w:ascii="Arial" w:eastAsia="Times New Roman" w:hAnsi="Arial" w:cs="Arial"/>
                <w:b/>
                <w:bCs/>
                <w:sz w:val="28"/>
              </w:rPr>
              <w:t>Advance tax amount to be paid till date</w:t>
            </w:r>
          </w:p>
        </w:tc>
      </w:tr>
      <w:tr w:rsidR="00A15523" w:rsidRPr="00A904A9" w:rsidTr="00A15523">
        <w:trPr>
          <w:trHeight w:val="452"/>
        </w:trPr>
        <w:tc>
          <w:tcPr>
            <w:tcW w:w="23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</w:rPr>
            </w:pPr>
            <w:r w:rsidRPr="005D0CC1">
              <w:rPr>
                <w:rFonts w:ascii="Arial" w:eastAsia="Times New Roman" w:hAnsi="Arial" w:cs="Arial"/>
                <w:b/>
                <w:bCs/>
                <w:sz w:val="28"/>
              </w:rPr>
              <w:t>(Other than Company)</w:t>
            </w:r>
          </w:p>
        </w:tc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</w:rPr>
            </w:pPr>
            <w:r w:rsidRPr="005D0CC1">
              <w:rPr>
                <w:rFonts w:ascii="Arial" w:eastAsia="Times New Roman" w:hAnsi="Arial" w:cs="Arial"/>
                <w:b/>
                <w:bCs/>
                <w:sz w:val="28"/>
              </w:rPr>
              <w:t>(Company)</w:t>
            </w:r>
          </w:p>
        </w:tc>
      </w:tr>
      <w:tr w:rsidR="00A15523" w:rsidRPr="00A904A9" w:rsidTr="00A15523">
        <w:trPr>
          <w:trHeight w:val="430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15/06/2013.</w:t>
            </w:r>
          </w:p>
        </w:tc>
        <w:tc>
          <w:tcPr>
            <w:tcW w:w="4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i/>
                <w:iCs/>
                <w:sz w:val="24"/>
                <w:szCs w:val="20"/>
              </w:rPr>
              <w:t>NIL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15% of assessed tax</w:t>
            </w:r>
          </w:p>
        </w:tc>
      </w:tr>
      <w:tr w:rsidR="00A15523" w:rsidRPr="00A904A9" w:rsidTr="00A15523">
        <w:trPr>
          <w:trHeight w:val="430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15/09/2013.</w:t>
            </w:r>
          </w:p>
        </w:tc>
        <w:tc>
          <w:tcPr>
            <w:tcW w:w="4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30% of assessed tax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45% of assessed tax</w:t>
            </w:r>
          </w:p>
        </w:tc>
      </w:tr>
      <w:tr w:rsidR="00A15523" w:rsidRPr="00A904A9" w:rsidTr="00A15523">
        <w:trPr>
          <w:trHeight w:val="430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15/12/2013.</w:t>
            </w:r>
          </w:p>
        </w:tc>
        <w:tc>
          <w:tcPr>
            <w:tcW w:w="40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60% of assessed tax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75% of assessed tax</w:t>
            </w:r>
          </w:p>
        </w:tc>
      </w:tr>
      <w:tr w:rsidR="00A15523" w:rsidRPr="00A904A9" w:rsidTr="00A15523">
        <w:trPr>
          <w:trHeight w:val="452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15/03/2014.</w:t>
            </w:r>
          </w:p>
        </w:tc>
        <w:tc>
          <w:tcPr>
            <w:tcW w:w="4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100% of assessed tax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15523" w:rsidRPr="005D0CC1" w:rsidRDefault="00A15523" w:rsidP="00A155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5D0CC1">
              <w:rPr>
                <w:rFonts w:ascii="Arial" w:eastAsia="Times New Roman" w:hAnsi="Arial" w:cs="Arial"/>
                <w:sz w:val="24"/>
                <w:szCs w:val="20"/>
              </w:rPr>
              <w:t>100% of assessed tax</w:t>
            </w:r>
          </w:p>
        </w:tc>
      </w:tr>
    </w:tbl>
    <w:p w:rsidR="000154F3" w:rsidRDefault="000154F3"/>
    <w:p w:rsidR="000154F3" w:rsidRDefault="000154F3"/>
    <w:p w:rsidR="000154F3" w:rsidRDefault="000154F3"/>
    <w:p w:rsidR="000154F3" w:rsidRDefault="000154F3"/>
    <w:p w:rsidR="000154F3" w:rsidRDefault="000154F3"/>
    <w:p w:rsidR="000154F3" w:rsidRDefault="000154F3"/>
    <w:p w:rsidR="000154F3" w:rsidRDefault="000154F3"/>
    <w:p w:rsidR="006E73C4" w:rsidRDefault="006E73C4">
      <w:r>
        <w:br w:type="page"/>
      </w:r>
    </w:p>
    <w:p w:rsidR="00A904A9" w:rsidRDefault="009E6461" w:rsidP="00A904A9">
      <w:r>
        <w:lastRenderedPageBreak/>
        <w:br w:type="textWrapping" w:clear="all"/>
      </w:r>
    </w:p>
    <w:p w:rsidR="00A904A9" w:rsidRDefault="00A904A9" w:rsidP="00A904A9"/>
    <w:p w:rsidR="00A32252" w:rsidRDefault="00A32252" w:rsidP="00A904A9"/>
    <w:tbl>
      <w:tblPr>
        <w:tblW w:w="13369" w:type="dxa"/>
        <w:jc w:val="center"/>
        <w:tblInd w:w="98" w:type="dxa"/>
        <w:tblLook w:val="04A0"/>
      </w:tblPr>
      <w:tblGrid>
        <w:gridCol w:w="1075"/>
        <w:gridCol w:w="2716"/>
        <w:gridCol w:w="2674"/>
        <w:gridCol w:w="1629"/>
        <w:gridCol w:w="1856"/>
        <w:gridCol w:w="1707"/>
        <w:gridCol w:w="1712"/>
      </w:tblGrid>
      <w:tr w:rsidR="00A904A9" w:rsidRPr="00A904A9" w:rsidTr="000154F3">
        <w:trPr>
          <w:trHeight w:val="623"/>
          <w:jc w:val="center"/>
        </w:trPr>
        <w:tc>
          <w:tcPr>
            <w:tcW w:w="1336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0497B"/>
            <w:noWrap/>
            <w:vAlign w:val="center"/>
            <w:hideMark/>
          </w:tcPr>
          <w:p w:rsidR="00A904A9" w:rsidRPr="00A904A9" w:rsidRDefault="00EF4E73" w:rsidP="00EF4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00"/>
              </w:rPr>
            </w:pPr>
            <w:r w:rsidRPr="00A904A9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SERVICE TAX</w:t>
            </w:r>
            <w:r w:rsidR="00AE1948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 xml:space="preserve"> (ST)</w:t>
            </w:r>
          </w:p>
        </w:tc>
      </w:tr>
      <w:tr w:rsidR="00AE1948" w:rsidRPr="00A904A9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for Payment</w:t>
            </w:r>
          </w:p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(Other than Company)</w:t>
            </w:r>
          </w:p>
        </w:tc>
        <w:tc>
          <w:tcPr>
            <w:tcW w:w="267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for Payment</w:t>
            </w:r>
          </w:p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(Company)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for Return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Rate</w:t>
            </w:r>
          </w:p>
          <w:p w:rsidR="00AE1948" w:rsidRPr="00C46AFC" w:rsidRDefault="00AE1948" w:rsidP="00A90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calculated from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Penalty for Late Filing</w:t>
            </w:r>
          </w:p>
        </w:tc>
      </w:tr>
      <w:tr w:rsidR="00AE1948" w:rsidRPr="00A904A9" w:rsidTr="000154F3">
        <w:trPr>
          <w:trHeight w:val="327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540F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Period</w:t>
            </w:r>
          </w:p>
        </w:tc>
        <w:tc>
          <w:tcPr>
            <w:tcW w:w="27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267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C46AFC" w:rsidRDefault="00AE1948" w:rsidP="00AE1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C46AFC" w:rsidRDefault="00AE1948" w:rsidP="00A90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C46AFC" w:rsidRDefault="00AE1948" w:rsidP="00A90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C46AFC" w:rsidRDefault="00AE1948" w:rsidP="00A90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C46AFC" w:rsidRDefault="00AE1948" w:rsidP="00A90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Apr-13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05/07/2013.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05/05/2013.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25/10/2013.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18%p.a. who is liable for Audit                                          &amp;                                     15%p.a. who is not liable for Audit                       (Daywise Interest)</w:t>
            </w:r>
          </w:p>
        </w:tc>
        <w:tc>
          <w:tcPr>
            <w:tcW w:w="1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From the Due Date of payment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948" w:rsidRPr="00F77EFE" w:rsidRDefault="00AE1948" w:rsidP="00F77E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 xml:space="preserve">Upto 15 days </w:t>
            </w:r>
            <w:r w:rsidR="00144F09">
              <w:rPr>
                <w:rFonts w:ascii="Arial" w:eastAsia="Times New Roman" w:hAnsi="Arial" w:cs="Arial"/>
                <w:sz w:val="24"/>
                <w:szCs w:val="20"/>
              </w:rPr>
              <w:t>Rs.</w:t>
            </w:r>
            <w:r w:rsidRPr="00F77EFE">
              <w:rPr>
                <w:rFonts w:ascii="Arial" w:eastAsia="Times New Roman" w:hAnsi="Arial" w:cs="Arial"/>
                <w:sz w:val="24"/>
                <w:szCs w:val="20"/>
              </w:rPr>
              <w:t xml:space="preserve">.500/-Upto 30 days </w:t>
            </w:r>
            <w:r w:rsidR="00144F09">
              <w:rPr>
                <w:rFonts w:ascii="Arial" w:eastAsia="Times New Roman" w:hAnsi="Arial" w:cs="Arial"/>
                <w:sz w:val="24"/>
                <w:szCs w:val="20"/>
              </w:rPr>
              <w:t>Rs.</w:t>
            </w:r>
            <w:r w:rsidRPr="00F77EFE">
              <w:rPr>
                <w:rFonts w:ascii="Arial" w:eastAsia="Times New Roman" w:hAnsi="Arial" w:cs="Arial"/>
                <w:sz w:val="24"/>
                <w:szCs w:val="20"/>
              </w:rPr>
              <w:t xml:space="preserve">1000/-                      &amp;                               thereafter </w:t>
            </w:r>
            <w:r w:rsidR="00144F09">
              <w:rPr>
                <w:rFonts w:ascii="Arial" w:eastAsia="Times New Roman" w:hAnsi="Arial" w:cs="Arial"/>
                <w:sz w:val="24"/>
                <w:szCs w:val="20"/>
              </w:rPr>
              <w:t>Rs.</w:t>
            </w:r>
            <w:r w:rsidRPr="00F77EFE">
              <w:rPr>
                <w:rFonts w:ascii="Arial" w:eastAsia="Times New Roman" w:hAnsi="Arial" w:cs="Arial"/>
                <w:sz w:val="24"/>
                <w:szCs w:val="20"/>
              </w:rPr>
              <w:t xml:space="preserve">.100/- per day,                                Maximum of </w:t>
            </w:r>
            <w:r w:rsidR="00144F09">
              <w:rPr>
                <w:rFonts w:ascii="Arial" w:eastAsia="Times New Roman" w:hAnsi="Arial" w:cs="Arial"/>
                <w:sz w:val="24"/>
                <w:szCs w:val="20"/>
              </w:rPr>
              <w:t>Rs.</w:t>
            </w: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.20,000/-</w:t>
            </w: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May-13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05/06/2013.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Jun-13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05/07/2013.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Jul-13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05/10/2013.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05/08/2013.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Aug-13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05/09/2013.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Sep-13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05/10/2013.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Oct-13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05/01/2014.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05/11/2013.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25/04/2014.</w:t>
            </w: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Nov-13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05/12/2013.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Dec-13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05/01/2014.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Jan-14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31/03/2014.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05/02/2014.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09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Feb-14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05/03/2014.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AE1948" w:rsidRPr="00F77EFE" w:rsidTr="000154F3">
        <w:trPr>
          <w:trHeight w:val="327"/>
          <w:jc w:val="center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Mar-14</w:t>
            </w:r>
          </w:p>
        </w:tc>
        <w:tc>
          <w:tcPr>
            <w:tcW w:w="2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948" w:rsidRPr="00F77EFE" w:rsidRDefault="00AE1948" w:rsidP="00A904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31/03/2014.</w:t>
            </w:r>
          </w:p>
        </w:tc>
        <w:tc>
          <w:tcPr>
            <w:tcW w:w="1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948" w:rsidRPr="00F77EFE" w:rsidRDefault="00AE1948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</w:tbl>
    <w:p w:rsidR="00A904A9" w:rsidRPr="00F77EFE" w:rsidRDefault="00A904A9" w:rsidP="00C46A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</w:rPr>
      </w:pPr>
    </w:p>
    <w:p w:rsidR="00EF4E73" w:rsidRDefault="00EF4E73" w:rsidP="00A904A9"/>
    <w:p w:rsidR="00EF4E73" w:rsidRDefault="00EF4E73" w:rsidP="00A904A9"/>
    <w:p w:rsidR="00EF4E73" w:rsidRDefault="00EF4E73" w:rsidP="00A904A9"/>
    <w:p w:rsidR="00EF4E73" w:rsidRDefault="00EF4E73" w:rsidP="00A904A9"/>
    <w:p w:rsidR="00EF4E73" w:rsidRDefault="00EF4E73" w:rsidP="00A904A9"/>
    <w:p w:rsidR="00EF4E73" w:rsidRDefault="00EF4E73" w:rsidP="00A904A9"/>
    <w:tbl>
      <w:tblPr>
        <w:tblW w:w="13328" w:type="dxa"/>
        <w:jc w:val="center"/>
        <w:tblInd w:w="98" w:type="dxa"/>
        <w:tblLook w:val="04A0"/>
      </w:tblPr>
      <w:tblGrid>
        <w:gridCol w:w="1446"/>
        <w:gridCol w:w="2470"/>
        <w:gridCol w:w="2158"/>
        <w:gridCol w:w="1647"/>
        <w:gridCol w:w="1869"/>
        <w:gridCol w:w="1869"/>
        <w:gridCol w:w="1869"/>
      </w:tblGrid>
      <w:tr w:rsidR="005A215B" w:rsidRPr="005A215B" w:rsidTr="007E7CD9">
        <w:trPr>
          <w:trHeight w:val="350"/>
          <w:jc w:val="center"/>
        </w:trPr>
        <w:tc>
          <w:tcPr>
            <w:tcW w:w="133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0497B"/>
            <w:noWrap/>
            <w:vAlign w:val="bottom"/>
            <w:hideMark/>
          </w:tcPr>
          <w:p w:rsidR="005A215B" w:rsidRPr="005A215B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00"/>
              </w:rPr>
            </w:pPr>
            <w:r w:rsidRPr="005A215B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VAT &amp; CST</w:t>
            </w:r>
          </w:p>
        </w:tc>
      </w:tr>
      <w:tr w:rsidR="005A215B" w:rsidRPr="005A215B" w:rsidTr="007E7CD9">
        <w:trPr>
          <w:trHeight w:val="283"/>
          <w:jc w:val="center"/>
        </w:trPr>
        <w:tc>
          <w:tcPr>
            <w:tcW w:w="14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Period</w:t>
            </w:r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(Monthly)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(Quarterly)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 (Half-Yearly)</w:t>
            </w:r>
          </w:p>
        </w:tc>
        <w:tc>
          <w:tcPr>
            <w:tcW w:w="1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Rate</w:t>
            </w:r>
          </w:p>
        </w:tc>
        <w:tc>
          <w:tcPr>
            <w:tcW w:w="1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calculated from</w:t>
            </w:r>
          </w:p>
        </w:tc>
        <w:tc>
          <w:tcPr>
            <w:tcW w:w="1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C46AFC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Penalty for Late Filing</w:t>
            </w:r>
          </w:p>
        </w:tc>
      </w:tr>
      <w:tr w:rsidR="005A215B" w:rsidRPr="005A215B" w:rsidTr="007E7CD9">
        <w:trPr>
          <w:trHeight w:val="300"/>
          <w:jc w:val="center"/>
        </w:trPr>
        <w:tc>
          <w:tcPr>
            <w:tcW w:w="14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5A215B" w:rsidRDefault="005A215B" w:rsidP="005A21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Apr-13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21/05/2013.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21/07/2013.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30/10/2013.</w:t>
            </w:r>
          </w:p>
        </w:tc>
        <w:tc>
          <w:tcPr>
            <w:tcW w:w="18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15% p.a.                (Day-wise Interest)</w:t>
            </w:r>
          </w:p>
        </w:tc>
        <w:tc>
          <w:tcPr>
            <w:tcW w:w="1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From the Due Date of Payment</w:t>
            </w:r>
          </w:p>
        </w:tc>
        <w:tc>
          <w:tcPr>
            <w:tcW w:w="18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F77EFE" w:rsidRDefault="00144F09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t>Rs.</w:t>
            </w:r>
            <w:r w:rsidR="005A215B" w:rsidRPr="00F77EFE">
              <w:rPr>
                <w:rFonts w:ascii="Arial" w:eastAsia="Times New Roman" w:hAnsi="Arial" w:cs="Arial"/>
                <w:sz w:val="24"/>
                <w:szCs w:val="20"/>
              </w:rPr>
              <w:t>.5000/- Per Return   (i.e. Vat &amp; CST Separately)</w:t>
            </w: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May-13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21/06/2013.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Jun-13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21/07/2013.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Jul-13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21/08/2013.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21/10/2013.</w:t>
            </w: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Aug-13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21/09/2013.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Sep-13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21/10/2013.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Oct-13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21/11/2013.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21/01/2014.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30/04/2014.</w:t>
            </w: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Nov-13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21/12/2013.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Dec-13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21/01/2014.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Jan-14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21/02/2014.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21/04/2014.</w:t>
            </w: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283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Feb-14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21/03/2014.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5A215B" w:rsidRPr="00F77EFE" w:rsidTr="007E7CD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Mar-14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5B" w:rsidRPr="00F77EFE" w:rsidRDefault="005A215B" w:rsidP="005A2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21/04/2014.</w:t>
            </w: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15B" w:rsidRPr="00F77EFE" w:rsidRDefault="005A215B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</w:tbl>
    <w:p w:rsidR="00C903C9" w:rsidRPr="00F77EFE" w:rsidRDefault="00C903C9" w:rsidP="00C46A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</w:rPr>
      </w:pPr>
    </w:p>
    <w:p w:rsidR="00EF4E73" w:rsidRPr="00F77EFE" w:rsidRDefault="00EF4E73">
      <w:pPr>
        <w:rPr>
          <w:sz w:val="24"/>
        </w:rPr>
      </w:pPr>
    </w:p>
    <w:p w:rsidR="00EF4E73" w:rsidRDefault="00EF4E73"/>
    <w:p w:rsidR="007E7CD9" w:rsidRDefault="007E7CD9"/>
    <w:p w:rsidR="000154F3" w:rsidRDefault="000154F3"/>
    <w:p w:rsidR="000154F3" w:rsidRDefault="000154F3"/>
    <w:p w:rsidR="000154F3" w:rsidRDefault="000154F3"/>
    <w:p w:rsidR="00EF4E73" w:rsidRDefault="00EF4E73"/>
    <w:tbl>
      <w:tblPr>
        <w:tblW w:w="13253" w:type="dxa"/>
        <w:jc w:val="center"/>
        <w:tblInd w:w="98" w:type="dxa"/>
        <w:tblLook w:val="04A0"/>
      </w:tblPr>
      <w:tblGrid>
        <w:gridCol w:w="1953"/>
        <w:gridCol w:w="1747"/>
        <w:gridCol w:w="1679"/>
        <w:gridCol w:w="1521"/>
        <w:gridCol w:w="1588"/>
        <w:gridCol w:w="1588"/>
        <w:gridCol w:w="1588"/>
        <w:gridCol w:w="1589"/>
      </w:tblGrid>
      <w:tr w:rsidR="00EF4E73" w:rsidRPr="005168D7" w:rsidTr="007E7CD9">
        <w:trPr>
          <w:trHeight w:val="355"/>
          <w:jc w:val="center"/>
        </w:trPr>
        <w:tc>
          <w:tcPr>
            <w:tcW w:w="132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0497B"/>
            <w:noWrap/>
            <w:vAlign w:val="bottom"/>
            <w:hideMark/>
          </w:tcPr>
          <w:p w:rsidR="00EF4E73" w:rsidRPr="005168D7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</w:pPr>
            <w:r w:rsidRPr="005168D7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EMPLOYEES PROFESSION TAX (PTRC)</w:t>
            </w:r>
          </w:p>
        </w:tc>
      </w:tr>
      <w:tr w:rsidR="00EF4E73" w:rsidRPr="005168D7" w:rsidTr="007E7CD9">
        <w:trPr>
          <w:trHeight w:val="288"/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 xml:space="preserve">Period  </w:t>
            </w: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br/>
              <w:t>(Salary for the Month)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Period of Return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(Monthly)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(Quarterly)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(Yearly)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Rate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calculated from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C46AFC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Penalty for Late Filing</w:t>
            </w:r>
          </w:p>
        </w:tc>
      </w:tr>
      <w:tr w:rsidR="00EF4E73" w:rsidRPr="005168D7" w:rsidTr="007E7CD9">
        <w:trPr>
          <w:trHeight w:val="305"/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5168D7" w:rsidRDefault="00EF4E73" w:rsidP="001A7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Mar-13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Apr-13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30/04/2013.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30/06/2013.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31/03/2014.</w:t>
            </w:r>
          </w:p>
        </w:tc>
        <w:tc>
          <w:tcPr>
            <w:tcW w:w="15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1.25% p.m.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From the Due Date Payment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E73" w:rsidRPr="00F77EFE" w:rsidRDefault="00144F09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t>Rs.</w:t>
            </w:r>
            <w:r w:rsidR="00EF4E73" w:rsidRPr="00F77EFE">
              <w:rPr>
                <w:rFonts w:ascii="Arial" w:eastAsia="Times New Roman" w:hAnsi="Arial" w:cs="Arial"/>
                <w:sz w:val="24"/>
                <w:szCs w:val="20"/>
              </w:rPr>
              <w:t>.1000/- Per Return</w:t>
            </w: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Apr-13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May-13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31/05/2013.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May-13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Jun-13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30/06/2013.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Jun-13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Jul-13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31/07/2013.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30/09/2013.</w:t>
            </w: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Jul-13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Aug-13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31/08/2013.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Aug-13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Sep-13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30/09/2013.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Sep-13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Oct-13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31/10/2013.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31/12/2013</w:t>
            </w: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Oct-13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Nov-13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30/11/2013.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Nov-13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Dec-13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31/12/2013.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Dec-13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Jan-14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31/01/2014.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31/03/2014.</w:t>
            </w: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288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Jan-14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Feb-14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29/02/2014.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EF4E73" w:rsidRPr="00F77EFE" w:rsidTr="007E7CD9">
        <w:trPr>
          <w:trHeight w:val="305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Feb-14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Mar-14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E73" w:rsidRPr="00F77EFE" w:rsidRDefault="00EF4E73" w:rsidP="001A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31/03/2014.</w:t>
            </w:r>
          </w:p>
        </w:tc>
        <w:tc>
          <w:tcPr>
            <w:tcW w:w="1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E73" w:rsidRPr="00F77EFE" w:rsidRDefault="00EF4E73" w:rsidP="00C46A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</w:tbl>
    <w:p w:rsidR="00EF4E73" w:rsidRPr="00F77EFE" w:rsidRDefault="00EF4E73" w:rsidP="00C46A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</w:rPr>
      </w:pPr>
    </w:p>
    <w:p w:rsidR="00EF4E73" w:rsidRPr="00F77EFE" w:rsidRDefault="00EF4E73" w:rsidP="00EF4E73">
      <w:pPr>
        <w:rPr>
          <w:sz w:val="24"/>
        </w:rPr>
      </w:pPr>
    </w:p>
    <w:p w:rsidR="00EF4E73" w:rsidRDefault="00EF4E73" w:rsidP="00EF4E73"/>
    <w:p w:rsidR="000154F3" w:rsidRDefault="000154F3" w:rsidP="00EF4E73"/>
    <w:p w:rsidR="000154F3" w:rsidRDefault="000154F3" w:rsidP="00EF4E73"/>
    <w:p w:rsidR="000154F3" w:rsidRDefault="000154F3" w:rsidP="00EF4E73"/>
    <w:p w:rsidR="006E73C4" w:rsidRDefault="006E73C4" w:rsidP="00EF4E73"/>
    <w:tbl>
      <w:tblPr>
        <w:tblpPr w:leftFromText="180" w:rightFromText="180" w:vertAnchor="text" w:horzAnchor="margin" w:tblpY="256"/>
        <w:tblW w:w="13259" w:type="dxa"/>
        <w:tblLook w:val="04A0"/>
      </w:tblPr>
      <w:tblGrid>
        <w:gridCol w:w="1142"/>
        <w:gridCol w:w="2267"/>
        <w:gridCol w:w="2302"/>
        <w:gridCol w:w="2080"/>
        <w:gridCol w:w="2770"/>
        <w:gridCol w:w="2698"/>
      </w:tblGrid>
      <w:tr w:rsidR="006E73C4" w:rsidRPr="00A904A9" w:rsidTr="006E73C4">
        <w:trPr>
          <w:trHeight w:val="636"/>
        </w:trPr>
        <w:tc>
          <w:tcPr>
            <w:tcW w:w="132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0497B"/>
            <w:noWrap/>
            <w:vAlign w:val="center"/>
            <w:hideMark/>
          </w:tcPr>
          <w:p w:rsidR="006E73C4" w:rsidRPr="00A904A9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00"/>
              </w:rPr>
            </w:pPr>
            <w:r w:rsidRPr="00A904A9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 xml:space="preserve">AX </w:t>
            </w:r>
            <w:r w:rsidRPr="00A904A9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 xml:space="preserve">EDUCTED AT </w:t>
            </w:r>
            <w:r w:rsidRPr="00A904A9"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FFFF00"/>
                <w:sz w:val="40"/>
                <w:szCs w:val="40"/>
              </w:rPr>
              <w:t>OURCE (TDS)</w:t>
            </w:r>
          </w:p>
        </w:tc>
      </w:tr>
      <w:tr w:rsidR="006E73C4" w:rsidRPr="00A904A9" w:rsidTr="006E73C4">
        <w:trPr>
          <w:trHeight w:val="415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C46AFC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Period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3C4" w:rsidRPr="00C46AFC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for Payment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C46AFC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Due Date for Return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C46AFC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Rate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C46AFC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Interest calculated from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C46AFC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C46AFC">
              <w:rPr>
                <w:rFonts w:ascii="Arial" w:eastAsia="Times New Roman" w:hAnsi="Arial" w:cs="Arial"/>
                <w:b/>
                <w:bCs/>
                <w:sz w:val="24"/>
              </w:rPr>
              <w:t>Penalty for Late Filing</w:t>
            </w: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Apr-13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07/05/2013.</w:t>
            </w:r>
          </w:p>
        </w:tc>
        <w:tc>
          <w:tcPr>
            <w:tcW w:w="230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15/07/2013.</w:t>
            </w:r>
          </w:p>
        </w:tc>
        <w:tc>
          <w:tcPr>
            <w:tcW w:w="2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1.5% p.m.</w:t>
            </w:r>
          </w:p>
        </w:tc>
        <w:tc>
          <w:tcPr>
            <w:tcW w:w="27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</w:rPr>
            </w:pPr>
            <w:r w:rsidRPr="00F77EFE">
              <w:rPr>
                <w:rFonts w:ascii="Arial" w:eastAsia="Times New Roman" w:hAnsi="Arial" w:cs="Arial"/>
                <w:sz w:val="28"/>
                <w:szCs w:val="20"/>
              </w:rPr>
              <w:t xml:space="preserve">Date of Deduction     </w:t>
            </w:r>
          </w:p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</w:rPr>
            </w:pPr>
            <w:r w:rsidRPr="00F77EFE">
              <w:rPr>
                <w:rFonts w:ascii="Arial" w:eastAsia="Times New Roman" w:hAnsi="Arial" w:cs="Arial"/>
                <w:sz w:val="28"/>
                <w:szCs w:val="20"/>
              </w:rPr>
              <w:t xml:space="preserve">OR </w:t>
            </w:r>
            <w:r w:rsidRPr="00F77EFE">
              <w:rPr>
                <w:rFonts w:ascii="Arial" w:eastAsia="Times New Roman" w:hAnsi="Arial" w:cs="Arial"/>
                <w:sz w:val="28"/>
                <w:szCs w:val="20"/>
              </w:rPr>
              <w:br/>
            </w:r>
            <w:r w:rsidR="00F77EFE">
              <w:rPr>
                <w:rFonts w:ascii="Arial" w:eastAsia="Times New Roman" w:hAnsi="Arial" w:cs="Arial"/>
                <w:sz w:val="28"/>
                <w:szCs w:val="20"/>
              </w:rPr>
              <w:t>Date</w:t>
            </w:r>
            <w:r w:rsidRPr="00F77EFE">
              <w:rPr>
                <w:rFonts w:ascii="Arial" w:eastAsia="Times New Roman" w:hAnsi="Arial" w:cs="Arial"/>
                <w:sz w:val="28"/>
                <w:szCs w:val="20"/>
              </w:rPr>
              <w:t xml:space="preserve"> of Payment Whichever is earlier.</w:t>
            </w:r>
          </w:p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0"/>
              </w:rPr>
            </w:pPr>
          </w:p>
        </w:tc>
        <w:tc>
          <w:tcPr>
            <w:tcW w:w="26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3C4" w:rsidRPr="00F77EFE" w:rsidRDefault="00144F09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sz w:val="28"/>
                <w:szCs w:val="20"/>
              </w:rPr>
              <w:t>Rs.</w:t>
            </w:r>
            <w:r w:rsidR="006E73C4" w:rsidRPr="00F77EFE">
              <w:rPr>
                <w:rFonts w:ascii="Arial" w:eastAsia="Times New Roman" w:hAnsi="Arial" w:cs="Arial"/>
                <w:sz w:val="28"/>
                <w:szCs w:val="20"/>
              </w:rPr>
              <w:t>. 200 per day till the return is filed                                                            or                                   maximum upto TDS amount</w:t>
            </w: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May-13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07/06/2013.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Jun-13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07/07/2013.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Jul-13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07/08/2013.</w:t>
            </w:r>
          </w:p>
        </w:tc>
        <w:tc>
          <w:tcPr>
            <w:tcW w:w="230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15/10/2013.</w:t>
            </w: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Aug-13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07/09/2013.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Sep-13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07/10/2013.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Oct-13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07/11/2013.</w:t>
            </w:r>
          </w:p>
        </w:tc>
        <w:tc>
          <w:tcPr>
            <w:tcW w:w="230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15/01/2014.</w:t>
            </w: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Nov-13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07/12/2013.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Dec-13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07/01/2014.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Jan-14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07/02/2014.</w:t>
            </w:r>
          </w:p>
        </w:tc>
        <w:tc>
          <w:tcPr>
            <w:tcW w:w="23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15/05/2014.</w:t>
            </w: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391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Feb-14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07/03/2014.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6E73C4" w:rsidRPr="00F77EFE" w:rsidTr="006E73C4">
        <w:trPr>
          <w:trHeight w:val="415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Mar-14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F77EFE">
              <w:rPr>
                <w:rFonts w:ascii="Arial" w:eastAsia="Times New Roman" w:hAnsi="Arial" w:cs="Arial"/>
                <w:sz w:val="24"/>
                <w:szCs w:val="20"/>
              </w:rPr>
              <w:t>07/04/2014.</w:t>
            </w:r>
          </w:p>
        </w:tc>
        <w:tc>
          <w:tcPr>
            <w:tcW w:w="23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73C4" w:rsidRPr="00F77EFE" w:rsidRDefault="006E73C4" w:rsidP="006E73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</w:tbl>
    <w:p w:rsidR="006E73C4" w:rsidRPr="00F77EFE" w:rsidRDefault="006E73C4" w:rsidP="006E73C4">
      <w:pPr>
        <w:rPr>
          <w:sz w:val="28"/>
        </w:rPr>
      </w:pPr>
    </w:p>
    <w:sectPr w:rsidR="006E73C4" w:rsidRPr="00F77EFE" w:rsidSect="007E7CD9">
      <w:headerReference w:type="default" r:id="rId7"/>
      <w:footerReference w:type="default" r:id="rId8"/>
      <w:pgSz w:w="15840" w:h="12240" w:orient="landscape"/>
      <w:pgMar w:top="1123" w:right="1260" w:bottom="1440" w:left="1440" w:header="432" w:footer="4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086" w:rsidRDefault="00D02086" w:rsidP="005168D7">
      <w:pPr>
        <w:spacing w:after="0" w:line="240" w:lineRule="auto"/>
      </w:pPr>
      <w:r>
        <w:separator/>
      </w:r>
    </w:p>
  </w:endnote>
  <w:endnote w:type="continuationSeparator" w:id="1">
    <w:p w:rsidR="00D02086" w:rsidRDefault="00D02086" w:rsidP="0051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CD9" w:rsidRPr="007E7CD9" w:rsidRDefault="00144F09" w:rsidP="007E7CD9">
    <w:pPr>
      <w:pStyle w:val="Footer"/>
      <w:ind w:left="-810" w:right="-630"/>
      <w:jc w:val="right"/>
      <w:rPr>
        <w:b/>
        <w:bCs/>
        <w:i/>
        <w:iCs/>
        <w:sz w:val="24"/>
        <w:szCs w:val="24"/>
      </w:rPr>
    </w:pPr>
    <w:r>
      <w:rPr>
        <w:b/>
        <w:bCs/>
        <w:i/>
        <w:iCs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left:0;text-align:left;margin-left:-52.35pt;margin-top:-26.05pt;width:757.4pt;height:1.1pt;flip:y;z-index:251660288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086" w:rsidRDefault="00D02086" w:rsidP="005168D7">
      <w:pPr>
        <w:spacing w:after="0" w:line="240" w:lineRule="auto"/>
      </w:pPr>
      <w:r>
        <w:separator/>
      </w:r>
    </w:p>
  </w:footnote>
  <w:footnote w:type="continuationSeparator" w:id="1">
    <w:p w:rsidR="00D02086" w:rsidRDefault="00D02086" w:rsidP="00516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09" w:rsidRDefault="00144F09" w:rsidP="00144F09">
    <w:pPr>
      <w:pStyle w:val="Header"/>
      <w:tabs>
        <w:tab w:val="left" w:pos="10491"/>
      </w:tabs>
      <w:ind w:left="-360" w:firstLine="360"/>
      <w:jc w:val="both"/>
    </w:pPr>
  </w:p>
  <w:p w:rsidR="00144F09" w:rsidRDefault="00144F09" w:rsidP="00144F09">
    <w:pPr>
      <w:pStyle w:val="Header"/>
      <w:tabs>
        <w:tab w:val="left" w:pos="10491"/>
      </w:tabs>
      <w:ind w:left="-360" w:firstLine="360"/>
      <w:jc w:val="both"/>
    </w:pPr>
  </w:p>
  <w:p w:rsidR="00144F09" w:rsidRDefault="00144F09" w:rsidP="00144F09">
    <w:pPr>
      <w:pStyle w:val="Header"/>
      <w:tabs>
        <w:tab w:val="left" w:pos="10491"/>
      </w:tabs>
      <w:ind w:left="-360" w:firstLine="360"/>
      <w:jc w:val="both"/>
    </w:pPr>
  </w:p>
  <w:p w:rsidR="004951E2" w:rsidRDefault="009E6461" w:rsidP="00144F09">
    <w:pPr>
      <w:pStyle w:val="Header"/>
      <w:tabs>
        <w:tab w:val="left" w:pos="10491"/>
      </w:tabs>
      <w:ind w:left="-360" w:firstLine="360"/>
      <w:jc w:val="both"/>
      <w:rPr>
        <w:b/>
        <w:bCs/>
      </w:rPr>
    </w:pPr>
    <w:r>
      <w:tab/>
      <w:t xml:space="preserve">                                         </w:t>
    </w:r>
    <w:r w:rsidR="00AF40E6">
      <w:t xml:space="preserve">     </w:t>
    </w:r>
  </w:p>
  <w:p w:rsidR="007E4D8D" w:rsidRDefault="00AF3EEE" w:rsidP="007E4D8D">
    <w:pPr>
      <w:pStyle w:val="Header"/>
      <w:tabs>
        <w:tab w:val="left" w:pos="10491"/>
      </w:tabs>
      <w:ind w:left="-360" w:firstLine="360"/>
      <w:jc w:val="both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52.35pt;margin-top:.35pt;width:757.4pt;height:2.8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  <o:rules v:ext="edit">
        <o:r id="V:Rule3" type="connector" idref="#_x0000_s2049"/>
        <o:r id="V:Rule6" type="connector" idref="#_x0000_s2056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04A9"/>
    <w:rsid w:val="000154F3"/>
    <w:rsid w:val="00092348"/>
    <w:rsid w:val="000B734C"/>
    <w:rsid w:val="00144F09"/>
    <w:rsid w:val="00180BDB"/>
    <w:rsid w:val="002C12B4"/>
    <w:rsid w:val="003137DB"/>
    <w:rsid w:val="00360DB1"/>
    <w:rsid w:val="003944DB"/>
    <w:rsid w:val="003A5E85"/>
    <w:rsid w:val="00446D9C"/>
    <w:rsid w:val="004951E2"/>
    <w:rsid w:val="00504C84"/>
    <w:rsid w:val="005168D7"/>
    <w:rsid w:val="00572778"/>
    <w:rsid w:val="005A215B"/>
    <w:rsid w:val="005D0CC1"/>
    <w:rsid w:val="006449D7"/>
    <w:rsid w:val="006E73C4"/>
    <w:rsid w:val="00703D98"/>
    <w:rsid w:val="007217BF"/>
    <w:rsid w:val="007C23C3"/>
    <w:rsid w:val="007E4D8D"/>
    <w:rsid w:val="007E7CD9"/>
    <w:rsid w:val="00840F96"/>
    <w:rsid w:val="008E3C8C"/>
    <w:rsid w:val="008F79E0"/>
    <w:rsid w:val="009E6461"/>
    <w:rsid w:val="00A15523"/>
    <w:rsid w:val="00A32252"/>
    <w:rsid w:val="00A904A9"/>
    <w:rsid w:val="00A97E6C"/>
    <w:rsid w:val="00AE1948"/>
    <w:rsid w:val="00AF3EEE"/>
    <w:rsid w:val="00AF40E6"/>
    <w:rsid w:val="00B44966"/>
    <w:rsid w:val="00C46AFC"/>
    <w:rsid w:val="00C903C9"/>
    <w:rsid w:val="00CC34D5"/>
    <w:rsid w:val="00CD5939"/>
    <w:rsid w:val="00CD7065"/>
    <w:rsid w:val="00D02086"/>
    <w:rsid w:val="00D038A2"/>
    <w:rsid w:val="00D75584"/>
    <w:rsid w:val="00D8274A"/>
    <w:rsid w:val="00E37947"/>
    <w:rsid w:val="00E46B5B"/>
    <w:rsid w:val="00EF4E73"/>
    <w:rsid w:val="00F7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1E2"/>
  </w:style>
  <w:style w:type="paragraph" w:styleId="Footer">
    <w:name w:val="footer"/>
    <w:basedOn w:val="Normal"/>
    <w:link w:val="FooterChar"/>
    <w:uiPriority w:val="99"/>
    <w:unhideWhenUsed/>
    <w:rsid w:val="00495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1E2"/>
  </w:style>
  <w:style w:type="paragraph" w:styleId="BalloonText">
    <w:name w:val="Balloon Text"/>
    <w:basedOn w:val="Normal"/>
    <w:link w:val="BalloonTextChar"/>
    <w:uiPriority w:val="99"/>
    <w:semiHidden/>
    <w:unhideWhenUsed/>
    <w:rsid w:val="00D7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E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C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79748-B0E2-4CF4-9E02-D8C0A408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comp6</cp:lastModifiedBy>
  <cp:revision>40</cp:revision>
  <dcterms:created xsi:type="dcterms:W3CDTF">2013-05-29T10:46:00Z</dcterms:created>
  <dcterms:modified xsi:type="dcterms:W3CDTF">2013-07-01T09:12:00Z</dcterms:modified>
</cp:coreProperties>
</file>